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8C69" w14:textId="77777777" w:rsidR="00FE4CBC" w:rsidRPr="006C7BEA" w:rsidRDefault="00FE4CBC" w:rsidP="00FE4CBC">
      <w:pPr>
        <w:shd w:val="clear" w:color="auto" w:fill="5B9BD5" w:themeFill="accent1"/>
        <w:spacing w:after="0"/>
        <w:rPr>
          <w:sz w:val="2"/>
          <w:szCs w:val="2"/>
        </w:rPr>
      </w:pPr>
    </w:p>
    <w:p w14:paraId="716974AE" w14:textId="77777777" w:rsidR="00FE4CBC" w:rsidRPr="00DF2CFE" w:rsidRDefault="00FE4CBC" w:rsidP="00FE4CBC">
      <w:pPr>
        <w:spacing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PERFIL DEL PROYECTO</w:t>
      </w:r>
    </w:p>
    <w:p w14:paraId="7A8E92A0" w14:textId="77777777" w:rsidR="007F6BF5" w:rsidRPr="007F6BF5" w:rsidRDefault="00FE4CBC" w:rsidP="00FE4CBC">
      <w:pPr>
        <w:spacing w:after="0"/>
        <w:jc w:val="center"/>
        <w:rPr>
          <w:rFonts w:ascii="Cambria" w:hAnsi="Cambria"/>
          <w:b/>
          <w:sz w:val="24"/>
        </w:rPr>
      </w:pPr>
      <w:r w:rsidRPr="007F6BF5">
        <w:rPr>
          <w:rFonts w:ascii="Cambria" w:hAnsi="Cambria"/>
          <w:b/>
          <w:sz w:val="24"/>
        </w:rPr>
        <w:t>CONVOCATORIA POSTULACIÓN AL FONDO DE</w:t>
      </w:r>
    </w:p>
    <w:p w14:paraId="1C4DEDF5" w14:textId="77777777" w:rsidR="007F6BF5" w:rsidRPr="007F6BF5" w:rsidRDefault="00FE4CBC" w:rsidP="00FE4CBC">
      <w:pPr>
        <w:spacing w:after="0"/>
        <w:jc w:val="center"/>
        <w:rPr>
          <w:rFonts w:ascii="Cambria" w:hAnsi="Cambria"/>
          <w:b/>
          <w:sz w:val="24"/>
        </w:rPr>
      </w:pPr>
      <w:r w:rsidRPr="007F6BF5">
        <w:rPr>
          <w:rFonts w:ascii="Cambria" w:hAnsi="Cambria"/>
          <w:b/>
          <w:sz w:val="24"/>
        </w:rPr>
        <w:t>BECA</w:t>
      </w:r>
      <w:r w:rsidR="007F6BF5" w:rsidRPr="007F6BF5">
        <w:rPr>
          <w:rFonts w:ascii="Cambria" w:hAnsi="Cambria"/>
          <w:b/>
          <w:sz w:val="24"/>
        </w:rPr>
        <w:t xml:space="preserve"> DE </w:t>
      </w:r>
      <w:r w:rsidRPr="007F6BF5">
        <w:rPr>
          <w:rFonts w:ascii="Cambria" w:hAnsi="Cambria"/>
          <w:b/>
          <w:sz w:val="24"/>
        </w:rPr>
        <w:t xml:space="preserve">INVESTIGACIÓN </w:t>
      </w:r>
      <w:r w:rsidR="007F6BF5" w:rsidRPr="007F6BF5">
        <w:rPr>
          <w:rFonts w:ascii="Cambria" w:hAnsi="Cambria"/>
          <w:b/>
          <w:sz w:val="24"/>
        </w:rPr>
        <w:t>DE POSTGRADO</w:t>
      </w:r>
    </w:p>
    <w:p w14:paraId="33B0FBF3" w14:textId="3B7BA315" w:rsidR="00FE4CBC" w:rsidRPr="007F6BF5" w:rsidRDefault="00FE4CBC" w:rsidP="00FE4CBC">
      <w:pPr>
        <w:spacing w:after="0"/>
        <w:jc w:val="center"/>
        <w:rPr>
          <w:rFonts w:ascii="Cambria" w:hAnsi="Cambria"/>
          <w:b/>
          <w:sz w:val="24"/>
        </w:rPr>
      </w:pPr>
      <w:r w:rsidRPr="007F6BF5">
        <w:rPr>
          <w:rFonts w:ascii="Cambria" w:hAnsi="Cambria"/>
          <w:b/>
          <w:sz w:val="24"/>
        </w:rPr>
        <w:t>AÑO 20</w:t>
      </w:r>
      <w:r w:rsidR="00B930E9" w:rsidRPr="007F6BF5">
        <w:rPr>
          <w:rFonts w:ascii="Cambria" w:hAnsi="Cambria"/>
          <w:b/>
          <w:sz w:val="24"/>
        </w:rPr>
        <w:t>2</w:t>
      </w:r>
      <w:r w:rsidR="00780E26">
        <w:rPr>
          <w:rFonts w:ascii="Cambria" w:hAnsi="Cambria"/>
          <w:b/>
          <w:sz w:val="24"/>
        </w:rPr>
        <w:t>5</w:t>
      </w:r>
    </w:p>
    <w:p w14:paraId="27BE5CA4" w14:textId="77777777" w:rsidR="00FE4CBC" w:rsidRPr="00FE4CBC" w:rsidRDefault="00FE4CBC" w:rsidP="00FE4CBC">
      <w:pPr>
        <w:shd w:val="clear" w:color="auto" w:fill="5B9BD5" w:themeFill="accent1"/>
        <w:spacing w:after="0"/>
        <w:jc w:val="center"/>
        <w:rPr>
          <w:rFonts w:ascii="Cambria" w:hAnsi="Cambria"/>
          <w:sz w:val="2"/>
          <w:szCs w:val="2"/>
        </w:rPr>
      </w:pPr>
    </w:p>
    <w:p w14:paraId="4CF4BE5E" w14:textId="77777777" w:rsidR="00FE4CBC" w:rsidRDefault="00FE4CBC" w:rsidP="003E2B99">
      <w:pPr>
        <w:spacing w:after="0" w:line="240" w:lineRule="auto"/>
        <w:ind w:left="426"/>
        <w:rPr>
          <w:rFonts w:ascii="Cambria" w:eastAsia="Times New Roman" w:hAnsi="Cambria"/>
          <w:lang w:val="es-ES_tradnl" w:eastAsia="es-ES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1381"/>
        <w:gridCol w:w="132"/>
        <w:gridCol w:w="7114"/>
        <w:gridCol w:w="104"/>
      </w:tblGrid>
      <w:tr w:rsidR="00FE4CBC" w:rsidRPr="00426CD5" w14:paraId="3164F97E" w14:textId="77777777" w:rsidTr="00936884">
        <w:trPr>
          <w:gridAfter w:val="1"/>
          <w:wAfter w:w="105" w:type="dxa"/>
          <w:trHeight w:val="567"/>
          <w:jc w:val="center"/>
        </w:trPr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14:paraId="6437FE3A" w14:textId="083628DE" w:rsidR="00FE4CBC" w:rsidRPr="00426CD5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TITULO DE LA TESIS</w:t>
            </w:r>
            <w:r w:rsidR="0026251E">
              <w:rPr>
                <w:rFonts w:ascii="Cambria" w:hAnsi="Cambria"/>
                <w:sz w:val="20"/>
                <w:szCs w:val="20"/>
              </w:rPr>
              <w:t xml:space="preserve"> O ACTIVIDAD FORMATIVA EQUIVALENTE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E5B" w14:textId="77777777" w:rsidR="00FE4CBC" w:rsidRPr="00426CD5" w:rsidRDefault="00FE4CBC" w:rsidP="00F57348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FE4CBC" w:rsidRPr="00426CD5" w14:paraId="48B73BF0" w14:textId="77777777" w:rsidTr="00936884">
        <w:trPr>
          <w:gridAfter w:val="1"/>
          <w:wAfter w:w="105" w:type="dxa"/>
          <w:trHeight w:val="118"/>
          <w:jc w:val="center"/>
        </w:trPr>
        <w:tc>
          <w:tcPr>
            <w:tcW w:w="1458" w:type="dxa"/>
            <w:gridSpan w:val="2"/>
            <w:vAlign w:val="center"/>
          </w:tcPr>
          <w:p w14:paraId="09C427D9" w14:textId="77777777" w:rsidR="00FE4CBC" w:rsidRPr="00A63A1F" w:rsidRDefault="00FE4CBC" w:rsidP="00FE4CBC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977D7" w14:textId="77777777" w:rsidR="00FE4CBC" w:rsidRPr="00426CD5" w:rsidRDefault="00FE4CBC" w:rsidP="00F57348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FE4CBC" w:rsidRPr="00C349CB" w14:paraId="24908582" w14:textId="77777777" w:rsidTr="00936884">
        <w:trPr>
          <w:gridAfter w:val="1"/>
          <w:wAfter w:w="105" w:type="dxa"/>
          <w:trHeight w:val="567"/>
          <w:jc w:val="center"/>
        </w:trPr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14:paraId="38832EF2" w14:textId="37940508" w:rsidR="00FE4CBC" w:rsidRPr="00426CD5" w:rsidRDefault="00FE4CBC" w:rsidP="00AF0C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NOMBRE DEL</w:t>
            </w:r>
            <w:r w:rsidR="00924917">
              <w:rPr>
                <w:rFonts w:ascii="Cambria" w:hAnsi="Cambria"/>
                <w:sz w:val="20"/>
                <w:szCs w:val="20"/>
              </w:rPr>
              <w:t>/DE LA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AF0CF5">
              <w:rPr>
                <w:rFonts w:ascii="Cambria" w:hAnsi="Cambria"/>
                <w:sz w:val="20"/>
                <w:szCs w:val="20"/>
              </w:rPr>
              <w:t>ESTUDIANTE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BB4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  <w:p w14:paraId="4CA9AE4C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10"/>
                <w:lang w:eastAsia="es-ES"/>
              </w:rPr>
            </w:pPr>
          </w:p>
        </w:tc>
      </w:tr>
      <w:tr w:rsidR="00FE4CBC" w:rsidRPr="00C349CB" w14:paraId="0DD1D5B7" w14:textId="77777777" w:rsidTr="00936884">
        <w:trPr>
          <w:gridAfter w:val="1"/>
          <w:wAfter w:w="105" w:type="dxa"/>
          <w:trHeight w:val="106"/>
          <w:jc w:val="center"/>
        </w:trPr>
        <w:tc>
          <w:tcPr>
            <w:tcW w:w="1458" w:type="dxa"/>
            <w:gridSpan w:val="2"/>
            <w:vAlign w:val="center"/>
          </w:tcPr>
          <w:p w14:paraId="575E9548" w14:textId="77777777" w:rsidR="00FE4CBC" w:rsidRDefault="00FE4CBC" w:rsidP="00FE4CBC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1C8D1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1903A3B4" w14:textId="77777777" w:rsidTr="00936884">
        <w:trPr>
          <w:gridAfter w:val="1"/>
          <w:wAfter w:w="105" w:type="dxa"/>
          <w:trHeight w:val="567"/>
          <w:jc w:val="center"/>
        </w:trPr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14:paraId="46009483" w14:textId="6C731F53" w:rsidR="00FE4CBC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PROFESOR</w:t>
            </w:r>
            <w:r w:rsidR="00924917">
              <w:rPr>
                <w:rFonts w:ascii="Cambria" w:hAnsi="Cambria"/>
                <w:sz w:val="20"/>
                <w:szCs w:val="20"/>
              </w:rPr>
              <w:t>/A</w:t>
            </w:r>
            <w:r>
              <w:rPr>
                <w:rFonts w:ascii="Cambria" w:hAnsi="Cambria"/>
                <w:sz w:val="20"/>
                <w:szCs w:val="20"/>
              </w:rPr>
              <w:t xml:space="preserve"> GUÍA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46ED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364F7A67" w14:textId="77777777" w:rsidTr="00936884">
        <w:trPr>
          <w:gridAfter w:val="1"/>
          <w:wAfter w:w="105" w:type="dxa"/>
          <w:trHeight w:val="106"/>
          <w:jc w:val="center"/>
        </w:trPr>
        <w:tc>
          <w:tcPr>
            <w:tcW w:w="1458" w:type="dxa"/>
            <w:gridSpan w:val="2"/>
            <w:vAlign w:val="center"/>
          </w:tcPr>
          <w:p w14:paraId="3BABED4F" w14:textId="77777777" w:rsidR="00FE4CBC" w:rsidRDefault="00FE4CBC" w:rsidP="00FE4CBC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BD06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380DDFBE" w14:textId="77777777" w:rsidTr="00936884">
        <w:trPr>
          <w:gridAfter w:val="1"/>
          <w:wAfter w:w="105" w:type="dxa"/>
          <w:trHeight w:val="357"/>
          <w:jc w:val="center"/>
        </w:trPr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14:paraId="2217987D" w14:textId="77777777" w:rsidR="00FE4CBC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PROGRAMA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96E" w14:textId="77777777" w:rsidR="00FE4CBC" w:rsidRPr="00C349CB" w:rsidRDefault="00FE4CBC" w:rsidP="00924917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154F7D92" w14:textId="77777777" w:rsidTr="009368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6" w:type="dxa"/>
          <w:trHeight w:val="106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D3C64" w14:textId="77777777" w:rsidR="00FE4CBC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27CEE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3C67E26A" w14:textId="77777777" w:rsidTr="009368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6" w:type="dxa"/>
          <w:trHeight w:val="323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910BFA" w14:textId="77777777" w:rsidR="00FE4CBC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SEDE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AA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07940928" w14:textId="77777777" w:rsidTr="009368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6" w:type="dxa"/>
          <w:trHeight w:val="106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C64F" w14:textId="77777777" w:rsidR="00FE4CBC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5C1AD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  <w:tr w:rsidR="00FE4CBC" w:rsidRPr="00C349CB" w14:paraId="4F553D50" w14:textId="77777777" w:rsidTr="009368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6" w:type="dxa"/>
          <w:trHeight w:val="567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FE805" w14:textId="77777777" w:rsidR="00FE4CBC" w:rsidRDefault="00FE4CBC" w:rsidP="00924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 DE POSTULACIÓN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344" w14:textId="77777777" w:rsidR="00FE4CBC" w:rsidRPr="00C349CB" w:rsidRDefault="00FE4CBC" w:rsidP="00F57348">
            <w:pPr>
              <w:contextualSpacing/>
              <w:rPr>
                <w:rFonts w:ascii="Cambria" w:eastAsia="Times New Roman" w:hAnsi="Cambria"/>
                <w:sz w:val="10"/>
                <w:szCs w:val="20"/>
                <w:lang w:eastAsia="es-ES"/>
              </w:rPr>
            </w:pPr>
          </w:p>
        </w:tc>
      </w:tr>
    </w:tbl>
    <w:p w14:paraId="141DF617" w14:textId="77777777" w:rsidR="00FE4CBC" w:rsidRPr="00A63A1F" w:rsidRDefault="00FE4CBC" w:rsidP="003E2B99">
      <w:pPr>
        <w:spacing w:after="0" w:line="240" w:lineRule="auto"/>
        <w:ind w:left="426"/>
        <w:rPr>
          <w:rFonts w:ascii="Cambria" w:hAnsi="Cambria"/>
          <w:sz w:val="10"/>
          <w:szCs w:val="10"/>
        </w:rPr>
      </w:pPr>
    </w:p>
    <w:tbl>
      <w:tblPr>
        <w:tblStyle w:val="Tablaconcuadrcula"/>
        <w:tblW w:w="8845" w:type="dxa"/>
        <w:tblInd w:w="-5" w:type="dxa"/>
        <w:tblLook w:val="04A0" w:firstRow="1" w:lastRow="0" w:firstColumn="1" w:lastColumn="0" w:noHBand="0" w:noVBand="1"/>
      </w:tblPr>
      <w:tblGrid>
        <w:gridCol w:w="8845"/>
      </w:tblGrid>
      <w:tr w:rsidR="00FE4CBC" w14:paraId="49A0D491" w14:textId="77777777" w:rsidTr="00D636E0">
        <w:trPr>
          <w:trHeight w:val="87"/>
        </w:trPr>
        <w:tc>
          <w:tcPr>
            <w:tcW w:w="8845" w:type="dxa"/>
            <w:shd w:val="clear" w:color="auto" w:fill="DEEAF6" w:themeFill="accent1" w:themeFillTint="33"/>
          </w:tcPr>
          <w:p w14:paraId="5C768388" w14:textId="1A617174" w:rsidR="00FE4CBC" w:rsidRPr="00EC4D89" w:rsidRDefault="00FE4CBC" w:rsidP="00924917">
            <w:pPr>
              <w:rPr>
                <w:rFonts w:ascii="Cambria" w:hAnsi="Cambria"/>
              </w:rPr>
            </w:pPr>
            <w:r w:rsidRPr="00EC4D89">
              <w:rPr>
                <w:rFonts w:ascii="Cambria" w:hAnsi="Cambria"/>
              </w:rPr>
              <w:t>RESUMEN DEL PROYECTO DE TESIS</w:t>
            </w:r>
            <w:r w:rsidR="00924917">
              <w:rPr>
                <w:rFonts w:ascii="Cambria" w:hAnsi="Cambria"/>
              </w:rPr>
              <w:t xml:space="preserve"> O ACTIVIDAD FORMATIVA EQUIVALENTE</w:t>
            </w:r>
          </w:p>
        </w:tc>
      </w:tr>
      <w:tr w:rsidR="00FE4CBC" w14:paraId="52D9F5F3" w14:textId="77777777" w:rsidTr="00D636E0">
        <w:trPr>
          <w:trHeight w:val="397"/>
        </w:trPr>
        <w:tc>
          <w:tcPr>
            <w:tcW w:w="8845" w:type="dxa"/>
          </w:tcPr>
          <w:p w14:paraId="3A07A88D" w14:textId="77777777" w:rsidR="00FE4CBC" w:rsidRPr="00EC4D89" w:rsidRDefault="00FE4CBC" w:rsidP="00F63883">
            <w:pPr>
              <w:jc w:val="both"/>
              <w:rPr>
                <w:rFonts w:ascii="Cambria" w:hAnsi="Cambria"/>
              </w:rPr>
            </w:pPr>
            <w:r w:rsidRPr="00EC4D89">
              <w:rPr>
                <w:rFonts w:ascii="Cambria" w:hAnsi="Cambria"/>
              </w:rPr>
              <w:t>Explique brevemente en no más de 200 palabras, en qué consiste el tema a abordar, plantee los principales puntos que se abordarán, enuncie los objetivos generales, la metodología y</w:t>
            </w:r>
            <w:r w:rsidR="008F27AC">
              <w:rPr>
                <w:rFonts w:ascii="Cambria" w:hAnsi="Cambria"/>
              </w:rPr>
              <w:t xml:space="preserve"> los resultados que se esperan.</w:t>
            </w:r>
          </w:p>
        </w:tc>
      </w:tr>
      <w:tr w:rsidR="00FE4CBC" w14:paraId="0E116193" w14:textId="77777777" w:rsidTr="00D636E0">
        <w:trPr>
          <w:trHeight w:val="50"/>
        </w:trPr>
        <w:tc>
          <w:tcPr>
            <w:tcW w:w="8845" w:type="dxa"/>
            <w:shd w:val="clear" w:color="auto" w:fill="DEEAF6" w:themeFill="accent1" w:themeFillTint="33"/>
          </w:tcPr>
          <w:p w14:paraId="0EBD451F" w14:textId="26807C15" w:rsidR="00FE4CBC" w:rsidRPr="00EC4D89" w:rsidRDefault="00FE4CBC" w:rsidP="00EC4D89">
            <w:pPr>
              <w:rPr>
                <w:rFonts w:ascii="Cambria" w:hAnsi="Cambria"/>
              </w:rPr>
            </w:pPr>
            <w:r w:rsidRPr="00EC4D89">
              <w:rPr>
                <w:rFonts w:ascii="Cambria" w:hAnsi="Cambria"/>
              </w:rPr>
              <w:t>F</w:t>
            </w:r>
            <w:r w:rsidR="00924917">
              <w:rPr>
                <w:rFonts w:ascii="Cambria" w:hAnsi="Cambria"/>
              </w:rPr>
              <w:t>ORMULACIÓN GENERAL DEL PROYECTO</w:t>
            </w:r>
          </w:p>
        </w:tc>
      </w:tr>
      <w:tr w:rsidR="00FE4CBC" w14:paraId="5D99052F" w14:textId="77777777" w:rsidTr="006A00B1">
        <w:trPr>
          <w:trHeight w:val="928"/>
        </w:trPr>
        <w:tc>
          <w:tcPr>
            <w:tcW w:w="8845" w:type="dxa"/>
          </w:tcPr>
          <w:p w14:paraId="4BD8F76E" w14:textId="4808D660" w:rsidR="00FE4CBC" w:rsidRPr="00F63883" w:rsidRDefault="00FE4CBC" w:rsidP="00924917">
            <w:pPr>
              <w:jc w:val="both"/>
              <w:rPr>
                <w:rFonts w:ascii="Cambria" w:eastAsia="Times New Roman" w:hAnsi="Cambria"/>
                <w:lang w:eastAsia="es-ES"/>
              </w:rPr>
            </w:pPr>
            <w:r w:rsidRPr="00EC4D89">
              <w:rPr>
                <w:rFonts w:ascii="Cambria" w:hAnsi="Cambria"/>
              </w:rPr>
              <w:t xml:space="preserve">Exponer </w:t>
            </w:r>
            <w:r w:rsidR="00AA02A3">
              <w:rPr>
                <w:rFonts w:ascii="Cambria" w:hAnsi="Cambria"/>
              </w:rPr>
              <w:t>s</w:t>
            </w:r>
            <w:r w:rsidRPr="00EC4D89">
              <w:rPr>
                <w:rFonts w:ascii="Cambria" w:hAnsi="Cambria"/>
              </w:rPr>
              <w:t>ucintamente:</w:t>
            </w:r>
            <w:r w:rsidR="00D636E0">
              <w:rPr>
                <w:rFonts w:ascii="Cambria" w:hAnsi="Cambria"/>
              </w:rPr>
              <w:t xml:space="preserve"> </w:t>
            </w:r>
            <w:r w:rsidRPr="00EC4D89">
              <w:rPr>
                <w:rFonts w:ascii="Cambria" w:eastAsia="Times New Roman" w:hAnsi="Cambria"/>
                <w:lang w:eastAsia="es-ES"/>
              </w:rPr>
              <w:t xml:space="preserve">antecedentes del problema, </w:t>
            </w:r>
            <w:r w:rsidRPr="00EC4D89">
              <w:rPr>
                <w:rFonts w:ascii="Cambria" w:hAnsi="Cambria"/>
              </w:rPr>
              <w:t>fundamentación teórica o estado del arte</w:t>
            </w:r>
            <w:r w:rsidR="00E00150">
              <w:rPr>
                <w:rFonts w:ascii="Cambria" w:hAnsi="Cambria"/>
              </w:rPr>
              <w:t xml:space="preserve"> </w:t>
            </w:r>
            <w:r w:rsidRPr="00EC4D89">
              <w:rPr>
                <w:rFonts w:ascii="Cambria" w:hAnsi="Cambria"/>
              </w:rPr>
              <w:t xml:space="preserve">incluidas las referencias bibliográficas que procedan, hipótesis de trabajo, </w:t>
            </w:r>
            <w:r w:rsidR="00E00150">
              <w:rPr>
                <w:rFonts w:ascii="Cambria" w:hAnsi="Cambria"/>
              </w:rPr>
              <w:t>objetivos generales y</w:t>
            </w:r>
            <w:r w:rsidR="00D636E0">
              <w:rPr>
                <w:rFonts w:ascii="Cambria" w:hAnsi="Cambria"/>
              </w:rPr>
              <w:t xml:space="preserve"> </w:t>
            </w:r>
            <w:r w:rsidRPr="00EC4D89">
              <w:rPr>
                <w:rFonts w:ascii="Cambria" w:hAnsi="Cambria"/>
              </w:rPr>
              <w:t xml:space="preserve">objetivos específicos que </w:t>
            </w:r>
            <w:r w:rsidR="00EC2447" w:rsidRPr="00EC4D89">
              <w:rPr>
                <w:rFonts w:ascii="Cambria" w:hAnsi="Cambria"/>
              </w:rPr>
              <w:t>operacionalizan</w:t>
            </w:r>
            <w:r w:rsidRPr="00EC4D89">
              <w:rPr>
                <w:rFonts w:ascii="Cambria" w:hAnsi="Cambria"/>
              </w:rPr>
              <w:t xml:space="preserve"> el objetivo general</w:t>
            </w:r>
            <w:r w:rsidR="00E00150">
              <w:rPr>
                <w:rFonts w:ascii="Cambria" w:hAnsi="Cambria"/>
              </w:rPr>
              <w:t xml:space="preserve"> y la b</w:t>
            </w:r>
            <w:r w:rsidRPr="00EC4D89">
              <w:rPr>
                <w:rFonts w:ascii="Cambria" w:hAnsi="Cambria"/>
              </w:rPr>
              <w:t xml:space="preserve">ibliografía inicial consultada. </w:t>
            </w:r>
          </w:p>
        </w:tc>
      </w:tr>
      <w:tr w:rsidR="00FE4CBC" w14:paraId="19BAF9C8" w14:textId="77777777" w:rsidTr="00D636E0">
        <w:trPr>
          <w:trHeight w:val="28"/>
        </w:trPr>
        <w:tc>
          <w:tcPr>
            <w:tcW w:w="8845" w:type="dxa"/>
            <w:shd w:val="clear" w:color="auto" w:fill="DEEAF6" w:themeFill="accent1" w:themeFillTint="33"/>
          </w:tcPr>
          <w:p w14:paraId="5268CE30" w14:textId="711077E1" w:rsidR="00FE4CBC" w:rsidRPr="00EC4D89" w:rsidRDefault="00924917" w:rsidP="00EC4D89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es-ES"/>
              </w:rPr>
              <w:t>METODOLOGÍA</w:t>
            </w:r>
          </w:p>
        </w:tc>
      </w:tr>
      <w:tr w:rsidR="00FE4CBC" w14:paraId="54CB1ADE" w14:textId="77777777" w:rsidTr="00D636E0">
        <w:trPr>
          <w:trHeight w:val="28"/>
        </w:trPr>
        <w:tc>
          <w:tcPr>
            <w:tcW w:w="8845" w:type="dxa"/>
          </w:tcPr>
          <w:p w14:paraId="350D282D" w14:textId="77777777" w:rsidR="00FE4CBC" w:rsidRPr="00EC4D89" w:rsidRDefault="00FE4CBC" w:rsidP="00924917">
            <w:pPr>
              <w:jc w:val="both"/>
              <w:rPr>
                <w:rFonts w:ascii="Cambria" w:hAnsi="Cambria"/>
              </w:rPr>
            </w:pPr>
            <w:r w:rsidRPr="00EC4D89">
              <w:rPr>
                <w:rFonts w:ascii="Cambria" w:hAnsi="Cambria"/>
              </w:rPr>
              <w:t>Exponga cómo se va a realizar la investigación, qué métodos, qué técnicas, qué procedimientos se van a emplear en función del ti</w:t>
            </w:r>
            <w:r w:rsidR="00936884">
              <w:rPr>
                <w:rFonts w:ascii="Cambria" w:hAnsi="Cambria"/>
              </w:rPr>
              <w:t>po de investigación a realizar.</w:t>
            </w:r>
          </w:p>
        </w:tc>
      </w:tr>
      <w:tr w:rsidR="00FE4CBC" w14:paraId="3E5CE453" w14:textId="77777777" w:rsidTr="00D636E0">
        <w:trPr>
          <w:trHeight w:val="207"/>
        </w:trPr>
        <w:tc>
          <w:tcPr>
            <w:tcW w:w="8845" w:type="dxa"/>
            <w:shd w:val="clear" w:color="auto" w:fill="DEEAF6" w:themeFill="accent1" w:themeFillTint="33"/>
          </w:tcPr>
          <w:p w14:paraId="0ED28C4B" w14:textId="77777777" w:rsidR="00FE4CBC" w:rsidRPr="00F63883" w:rsidRDefault="00FE4CBC" w:rsidP="00F63883">
            <w:pPr>
              <w:rPr>
                <w:rFonts w:ascii="Cambria" w:eastAsia="Times New Roman" w:hAnsi="Cambria"/>
                <w:lang w:eastAsia="es-ES"/>
              </w:rPr>
            </w:pPr>
            <w:r w:rsidRPr="00EC4D89">
              <w:rPr>
                <w:rFonts w:ascii="Cambria" w:eastAsia="Times New Roman" w:hAnsi="Cambria"/>
                <w:lang w:eastAsia="es-ES"/>
              </w:rPr>
              <w:t>PLAN DE TRABAJO</w:t>
            </w:r>
          </w:p>
        </w:tc>
      </w:tr>
      <w:tr w:rsidR="00FE4CBC" w14:paraId="5B812AAF" w14:textId="77777777" w:rsidTr="00D636E0">
        <w:trPr>
          <w:trHeight w:val="144"/>
        </w:trPr>
        <w:tc>
          <w:tcPr>
            <w:tcW w:w="8845" w:type="dxa"/>
          </w:tcPr>
          <w:p w14:paraId="0CB01E25" w14:textId="1809BE79" w:rsidR="00FE4CBC" w:rsidRPr="00EC4D89" w:rsidRDefault="00FE4CBC" w:rsidP="00924917">
            <w:pPr>
              <w:jc w:val="both"/>
              <w:rPr>
                <w:rFonts w:ascii="Cambria" w:eastAsia="Times New Roman" w:hAnsi="Cambria"/>
                <w:lang w:eastAsia="es-ES"/>
              </w:rPr>
            </w:pPr>
            <w:r w:rsidRPr="00EC4D89">
              <w:rPr>
                <w:rFonts w:ascii="Cambria" w:eastAsia="Times New Roman" w:hAnsi="Cambria"/>
                <w:lang w:eastAsia="es-ES"/>
              </w:rPr>
              <w:t>Indique detalladamente l</w:t>
            </w:r>
            <w:r w:rsidR="00536D9D">
              <w:rPr>
                <w:rFonts w:ascii="Cambria" w:eastAsia="Times New Roman" w:hAnsi="Cambria"/>
                <w:lang w:eastAsia="es-ES"/>
              </w:rPr>
              <w:t xml:space="preserve">as actividades necesarias para </w:t>
            </w:r>
            <w:r w:rsidRPr="00EC4D89">
              <w:rPr>
                <w:rFonts w:ascii="Cambria" w:eastAsia="Times New Roman" w:hAnsi="Cambria"/>
                <w:lang w:eastAsia="es-ES"/>
              </w:rPr>
              <w:t>la ejecución del proyecto que aseguran el logro de los objetivos generales y específicos propuestos. Preferent</w:t>
            </w:r>
            <w:r w:rsidR="007A2DE6">
              <w:rPr>
                <w:rFonts w:ascii="Cambria" w:eastAsia="Times New Roman" w:hAnsi="Cambria"/>
                <w:lang w:eastAsia="es-ES"/>
              </w:rPr>
              <w:t>emente</w:t>
            </w:r>
            <w:r w:rsidR="00924917">
              <w:rPr>
                <w:rFonts w:ascii="Cambria" w:eastAsia="Times New Roman" w:hAnsi="Cambria"/>
                <w:lang w:eastAsia="es-ES"/>
              </w:rPr>
              <w:t>,</w:t>
            </w:r>
            <w:r w:rsidR="007A2DE6">
              <w:rPr>
                <w:rFonts w:ascii="Cambria" w:eastAsia="Times New Roman" w:hAnsi="Cambria"/>
                <w:lang w:eastAsia="es-ES"/>
              </w:rPr>
              <w:t xml:space="preserve"> incluya una </w:t>
            </w:r>
            <w:r w:rsidR="00924917">
              <w:rPr>
                <w:rFonts w:ascii="Cambria" w:eastAsia="Times New Roman" w:hAnsi="Cambria"/>
                <w:lang w:eastAsia="es-ES"/>
              </w:rPr>
              <w:t>C</w:t>
            </w:r>
            <w:r w:rsidR="007A2DE6">
              <w:rPr>
                <w:rFonts w:ascii="Cambria" w:eastAsia="Times New Roman" w:hAnsi="Cambria"/>
                <w:lang w:eastAsia="es-ES"/>
              </w:rPr>
              <w:t xml:space="preserve">arta Gantt.  </w:t>
            </w:r>
            <w:r w:rsidRPr="00EC4D89">
              <w:rPr>
                <w:rFonts w:ascii="Cambria" w:eastAsia="Times New Roman" w:hAnsi="Cambria"/>
                <w:lang w:eastAsia="es-ES"/>
              </w:rPr>
              <w:t xml:space="preserve">En el caso de los programas de Magíster, el plazo máximo </w:t>
            </w:r>
            <w:r w:rsidR="00D228C7">
              <w:rPr>
                <w:rFonts w:ascii="Cambria" w:eastAsia="Times New Roman" w:hAnsi="Cambria"/>
                <w:lang w:eastAsia="es-ES"/>
              </w:rPr>
              <w:t xml:space="preserve">del plan </w:t>
            </w:r>
            <w:r w:rsidRPr="00EC4D89">
              <w:rPr>
                <w:rFonts w:ascii="Cambria" w:eastAsia="Times New Roman" w:hAnsi="Cambria"/>
                <w:lang w:eastAsia="es-ES"/>
              </w:rPr>
              <w:t>será de un año y para los programas de Doctorado de dos años.</w:t>
            </w:r>
          </w:p>
        </w:tc>
      </w:tr>
      <w:tr w:rsidR="00FE4CBC" w14:paraId="53FEE1F7" w14:textId="77777777" w:rsidTr="00D636E0">
        <w:trPr>
          <w:trHeight w:val="28"/>
        </w:trPr>
        <w:tc>
          <w:tcPr>
            <w:tcW w:w="8845" w:type="dxa"/>
            <w:shd w:val="clear" w:color="auto" w:fill="DEEAF6" w:themeFill="accent1" w:themeFillTint="33"/>
          </w:tcPr>
          <w:p w14:paraId="054F7317" w14:textId="31236946" w:rsidR="00FE4CBC" w:rsidRPr="00EC4D89" w:rsidRDefault="00924917" w:rsidP="00EC4D89">
            <w:pPr>
              <w:rPr>
                <w:rFonts w:ascii="Cambria" w:hAnsi="Cambria"/>
              </w:rPr>
            </w:pPr>
            <w:r w:rsidRPr="00CB2EB3">
              <w:rPr>
                <w:rFonts w:ascii="Cambria" w:eastAsia="Times New Roman" w:hAnsi="Cambria"/>
                <w:lang w:eastAsia="es-ES"/>
              </w:rPr>
              <w:t>PRESUPUESTO REQUERIDO</w:t>
            </w:r>
          </w:p>
        </w:tc>
      </w:tr>
      <w:tr w:rsidR="00FE4CBC" w14:paraId="63DEC6F7" w14:textId="77777777" w:rsidTr="00D636E0">
        <w:trPr>
          <w:trHeight w:val="134"/>
        </w:trPr>
        <w:tc>
          <w:tcPr>
            <w:tcW w:w="8845" w:type="dxa"/>
          </w:tcPr>
          <w:p w14:paraId="742FABCD" w14:textId="77401642" w:rsidR="009A16EB" w:rsidRPr="00D636E0" w:rsidRDefault="00FE4CBC" w:rsidP="00CB2EB3">
            <w:pPr>
              <w:tabs>
                <w:tab w:val="left" w:pos="240"/>
                <w:tab w:val="left" w:pos="709"/>
              </w:tabs>
              <w:jc w:val="both"/>
              <w:rPr>
                <w:rFonts w:ascii="Cambria" w:eastAsia="Times New Roman" w:hAnsi="Cambria"/>
                <w:lang w:eastAsia="es-ES"/>
              </w:rPr>
            </w:pPr>
            <w:r w:rsidRPr="00EC4D89">
              <w:rPr>
                <w:rFonts w:ascii="Cambria" w:eastAsia="Times New Roman" w:hAnsi="Cambria"/>
                <w:lang w:eastAsia="es-ES"/>
              </w:rPr>
              <w:t xml:space="preserve">En concordancia con los objetivos a lograr y con la planificación entregada, </w:t>
            </w:r>
            <w:r w:rsidR="00814407">
              <w:rPr>
                <w:rFonts w:ascii="Cambria" w:eastAsia="Times New Roman" w:hAnsi="Cambria"/>
                <w:lang w:eastAsia="es-ES"/>
              </w:rPr>
              <w:t>incorpore</w:t>
            </w:r>
            <w:r w:rsidR="00557B56">
              <w:rPr>
                <w:rFonts w:ascii="Cambria" w:eastAsia="Times New Roman" w:hAnsi="Cambria"/>
                <w:lang w:eastAsia="es-ES"/>
              </w:rPr>
              <w:t xml:space="preserve"> presupuesto</w:t>
            </w:r>
            <w:r w:rsidR="00924917">
              <w:rPr>
                <w:rFonts w:ascii="Cambria" w:eastAsia="Times New Roman" w:hAnsi="Cambria"/>
                <w:lang w:eastAsia="es-ES"/>
              </w:rPr>
              <w:t>,</w:t>
            </w:r>
            <w:r w:rsidR="00557B56">
              <w:rPr>
                <w:rFonts w:ascii="Cambria" w:eastAsia="Times New Roman" w:hAnsi="Cambria"/>
                <w:lang w:eastAsia="es-ES"/>
              </w:rPr>
              <w:t xml:space="preserve"> según formato adjunto,</w:t>
            </w:r>
            <w:r w:rsidRPr="00EC4D89">
              <w:rPr>
                <w:rFonts w:ascii="Cambria" w:eastAsia="Times New Roman" w:hAnsi="Cambria"/>
                <w:lang w:eastAsia="es-ES"/>
              </w:rPr>
              <w:t xml:space="preserve"> con el detalle de los gastos para los cuales solicita financiamiento. </w:t>
            </w:r>
            <w:r w:rsidR="000D6622" w:rsidRPr="000D6622">
              <w:rPr>
                <w:rFonts w:ascii="Cambria" w:eastAsia="Times New Roman" w:hAnsi="Cambria"/>
                <w:lang w:eastAsia="es-ES"/>
              </w:rPr>
              <w:t>El presupuesto no debe exceder el tope máximo anual del beneficio (</w:t>
            </w:r>
            <w:r w:rsidR="005410D5">
              <w:rPr>
                <w:rFonts w:ascii="Cambria" w:eastAsia="Times New Roman" w:hAnsi="Cambria"/>
                <w:lang w:eastAsia="es-ES"/>
              </w:rPr>
              <w:t>60</w:t>
            </w:r>
            <w:r w:rsidR="000D6622" w:rsidRPr="000D6622">
              <w:rPr>
                <w:rFonts w:ascii="Cambria" w:eastAsia="Times New Roman" w:hAnsi="Cambria"/>
                <w:lang w:eastAsia="es-ES"/>
              </w:rPr>
              <w:t xml:space="preserve"> UF).  </w:t>
            </w:r>
            <w:r w:rsidR="000D6622" w:rsidRPr="000D6622">
              <w:rPr>
                <w:rFonts w:ascii="Cambria" w:eastAsia="Times New Roman" w:hAnsi="Cambria"/>
                <w:lang w:eastAsia="es-ES"/>
              </w:rPr>
              <w:lastRenderedPageBreak/>
              <w:t>Los</w:t>
            </w:r>
            <w:r w:rsidR="009C6EBC">
              <w:rPr>
                <w:rFonts w:ascii="Cambria" w:eastAsia="Times New Roman" w:hAnsi="Cambria"/>
                <w:lang w:eastAsia="es-ES"/>
              </w:rPr>
              <w:t>/Las</w:t>
            </w:r>
            <w:r w:rsidR="000D6622" w:rsidRPr="000D6622">
              <w:rPr>
                <w:rFonts w:ascii="Cambria" w:eastAsia="Times New Roman" w:hAnsi="Cambria"/>
                <w:lang w:eastAsia="es-ES"/>
              </w:rPr>
              <w:t xml:space="preserve"> postulantes de programas de Doctorado deben detallar los montos solicitados por año (año 1 y año 2</w:t>
            </w:r>
            <w:r w:rsidR="000D6622" w:rsidRPr="00AA02A3">
              <w:rPr>
                <w:rFonts w:ascii="Cambria" w:eastAsia="Times New Roman" w:hAnsi="Cambria"/>
                <w:lang w:eastAsia="es-ES"/>
              </w:rPr>
              <w:t>).</w:t>
            </w:r>
            <w:r w:rsidR="009A16EB" w:rsidRPr="00AA02A3">
              <w:rPr>
                <w:rFonts w:ascii="Cambria" w:eastAsia="Times New Roman" w:hAnsi="Cambria"/>
                <w:lang w:eastAsia="es-ES"/>
              </w:rPr>
              <w:t xml:space="preserve">  </w:t>
            </w:r>
            <w:r w:rsidR="009A16EB" w:rsidRPr="00AA02A3">
              <w:rPr>
                <w:rFonts w:ascii="Cambria" w:eastAsia="Times New Roman" w:hAnsi="Cambria" w:cs="Calibri"/>
                <w:lang w:eastAsia="es-ES"/>
              </w:rPr>
              <w:t>No se aceptarán postulaciones que omitan este punto y que no cuenten con la individualización de los recursos solicitados</w:t>
            </w:r>
            <w:r w:rsidR="00557B56">
              <w:rPr>
                <w:rFonts w:ascii="Cambria" w:eastAsia="Times New Roman" w:hAnsi="Cambria" w:cs="Calibri"/>
                <w:lang w:eastAsia="es-ES"/>
              </w:rPr>
              <w:t xml:space="preserve"> (Por ejemplo, en el caso del material bibliográfico,</w:t>
            </w:r>
            <w:r w:rsidR="009A16EB" w:rsidRPr="00AA02A3">
              <w:rPr>
                <w:rFonts w:ascii="Cambria" w:eastAsia="Times New Roman" w:hAnsi="Cambria" w:cs="Calibri"/>
                <w:lang w:eastAsia="es-ES"/>
              </w:rPr>
              <w:t xml:space="preserve"> indicar los textos que se pretende adquirir)</w:t>
            </w:r>
          </w:p>
        </w:tc>
      </w:tr>
    </w:tbl>
    <w:p w14:paraId="7483D65B" w14:textId="77777777" w:rsidR="00EC4D89" w:rsidRDefault="00EC4D89" w:rsidP="00304A43">
      <w:pPr>
        <w:shd w:val="clear" w:color="auto" w:fill="FFFFFF" w:themeFill="background1"/>
        <w:tabs>
          <w:tab w:val="left" w:pos="283"/>
        </w:tabs>
        <w:spacing w:after="0" w:line="240" w:lineRule="auto"/>
        <w:rPr>
          <w:rFonts w:ascii="Cambria" w:hAnsi="Cambria"/>
          <w:b/>
          <w:sz w:val="2"/>
        </w:rPr>
      </w:pPr>
    </w:p>
    <w:p w14:paraId="00C35F18" w14:textId="77777777" w:rsidR="00D636E0" w:rsidRDefault="00D636E0" w:rsidP="00304A43">
      <w:pPr>
        <w:shd w:val="clear" w:color="auto" w:fill="FFFFFF" w:themeFill="background1"/>
        <w:tabs>
          <w:tab w:val="left" w:pos="283"/>
        </w:tabs>
        <w:spacing w:after="0" w:line="240" w:lineRule="auto"/>
        <w:rPr>
          <w:rFonts w:ascii="Cambria" w:hAnsi="Cambria"/>
          <w:b/>
          <w:sz w:val="2"/>
        </w:rPr>
      </w:pPr>
    </w:p>
    <w:sectPr w:rsidR="00D636E0" w:rsidSect="00244B21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23ED" w14:textId="77777777" w:rsidR="0074647D" w:rsidRDefault="0074647D" w:rsidP="00B23674">
      <w:pPr>
        <w:spacing w:after="0" w:line="240" w:lineRule="auto"/>
      </w:pPr>
      <w:r>
        <w:separator/>
      </w:r>
    </w:p>
  </w:endnote>
  <w:endnote w:type="continuationSeparator" w:id="0">
    <w:p w14:paraId="68A766FB" w14:textId="77777777" w:rsidR="0074647D" w:rsidRDefault="0074647D" w:rsidP="00B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411044"/>
      <w:docPartObj>
        <w:docPartGallery w:val="Page Numbers (Bottom of Page)"/>
        <w:docPartUnique/>
      </w:docPartObj>
    </w:sdtPr>
    <w:sdtEndPr/>
    <w:sdtContent>
      <w:p w14:paraId="7B09CEE7" w14:textId="17A8236B" w:rsidR="00DF2CFE" w:rsidRDefault="00DF2C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95" w:rsidRPr="00887695">
          <w:rPr>
            <w:noProof/>
            <w:lang w:val="es-ES"/>
          </w:rPr>
          <w:t>9</w:t>
        </w:r>
        <w:r>
          <w:fldChar w:fldCharType="end"/>
        </w:r>
      </w:p>
    </w:sdtContent>
  </w:sdt>
  <w:p w14:paraId="42535F24" w14:textId="77777777" w:rsidR="00DF2CFE" w:rsidRDefault="00DF2CFE">
    <w:pPr>
      <w:pStyle w:val="Piedepgina"/>
    </w:pPr>
  </w:p>
  <w:p w14:paraId="1375BF39" w14:textId="77777777" w:rsidR="00B66111" w:rsidRDefault="00B661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8DE8" w14:textId="77777777" w:rsidR="0074647D" w:rsidRDefault="0074647D" w:rsidP="00B23674">
      <w:pPr>
        <w:spacing w:after="0" w:line="240" w:lineRule="auto"/>
      </w:pPr>
      <w:r>
        <w:separator/>
      </w:r>
    </w:p>
  </w:footnote>
  <w:footnote w:type="continuationSeparator" w:id="0">
    <w:p w14:paraId="4CFE6870" w14:textId="77777777" w:rsidR="0074647D" w:rsidRDefault="0074647D" w:rsidP="00B2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DC1A" w14:textId="77777777" w:rsidR="00B23674" w:rsidRDefault="00B236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EF55E5" wp14:editId="30BEE345">
          <wp:simplePos x="0" y="0"/>
          <wp:positionH relativeFrom="margin">
            <wp:posOffset>1916430</wp:posOffset>
          </wp:positionH>
          <wp:positionV relativeFrom="paragraph">
            <wp:posOffset>-320675</wp:posOffset>
          </wp:positionV>
          <wp:extent cx="1779270" cy="921385"/>
          <wp:effectExtent l="0" t="0" r="0" b="0"/>
          <wp:wrapSquare wrapText="bothSides"/>
          <wp:docPr id="6" name="Imagen 6" descr="E:\LOGOS\LOGO V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LOGO V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F830D" w14:textId="77777777" w:rsidR="00B66111" w:rsidRDefault="00B661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7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u w:val="none"/>
      </w:rPr>
    </w:lvl>
  </w:abstractNum>
  <w:abstractNum w:abstractNumId="1" w15:restartNumberingAfterBreak="0">
    <w:nsid w:val="0045161E"/>
    <w:multiLevelType w:val="hybridMultilevel"/>
    <w:tmpl w:val="5FA23ABA"/>
    <w:lvl w:ilvl="0" w:tplc="80666AB6">
      <w:numFmt w:val="bullet"/>
      <w:lvlText w:val="•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0514C64"/>
    <w:multiLevelType w:val="hybridMultilevel"/>
    <w:tmpl w:val="B6DC9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E43"/>
    <w:multiLevelType w:val="hybridMultilevel"/>
    <w:tmpl w:val="3F866F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E54"/>
    <w:multiLevelType w:val="hybridMultilevel"/>
    <w:tmpl w:val="4F6AE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12B8"/>
    <w:multiLevelType w:val="hybridMultilevel"/>
    <w:tmpl w:val="81180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1275F"/>
    <w:multiLevelType w:val="hybridMultilevel"/>
    <w:tmpl w:val="69124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C0D25"/>
    <w:multiLevelType w:val="hybridMultilevel"/>
    <w:tmpl w:val="D2BABD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7C32"/>
    <w:multiLevelType w:val="hybridMultilevel"/>
    <w:tmpl w:val="C478E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238D8"/>
    <w:multiLevelType w:val="hybridMultilevel"/>
    <w:tmpl w:val="CFD2314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335A13"/>
    <w:multiLevelType w:val="hybridMultilevel"/>
    <w:tmpl w:val="C8D05A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7A95"/>
    <w:multiLevelType w:val="hybridMultilevel"/>
    <w:tmpl w:val="14A67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22AA5"/>
    <w:multiLevelType w:val="hybridMultilevel"/>
    <w:tmpl w:val="4828B06C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E752D09"/>
    <w:multiLevelType w:val="hybridMultilevel"/>
    <w:tmpl w:val="DFBA6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53695"/>
    <w:multiLevelType w:val="hybridMultilevel"/>
    <w:tmpl w:val="42BA6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74199"/>
    <w:multiLevelType w:val="hybridMultilevel"/>
    <w:tmpl w:val="888615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54AA0"/>
    <w:multiLevelType w:val="hybridMultilevel"/>
    <w:tmpl w:val="42622694"/>
    <w:lvl w:ilvl="0" w:tplc="7A0ECA0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1B5505"/>
    <w:multiLevelType w:val="hybridMultilevel"/>
    <w:tmpl w:val="656C6024"/>
    <w:lvl w:ilvl="0" w:tplc="CF3A9F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1AA4"/>
    <w:multiLevelType w:val="hybridMultilevel"/>
    <w:tmpl w:val="772A2B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791C"/>
    <w:multiLevelType w:val="hybridMultilevel"/>
    <w:tmpl w:val="87B0C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2EA6"/>
    <w:multiLevelType w:val="hybridMultilevel"/>
    <w:tmpl w:val="B5C4B9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24B2A"/>
    <w:multiLevelType w:val="hybridMultilevel"/>
    <w:tmpl w:val="A20AD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459C4"/>
    <w:multiLevelType w:val="hybridMultilevel"/>
    <w:tmpl w:val="F8069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3A55"/>
    <w:multiLevelType w:val="hybridMultilevel"/>
    <w:tmpl w:val="3D0AF364"/>
    <w:lvl w:ilvl="0" w:tplc="4F085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1"/>
    <w:multiLevelType w:val="hybridMultilevel"/>
    <w:tmpl w:val="8DE61890"/>
    <w:lvl w:ilvl="0" w:tplc="4F085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3A0"/>
    <w:multiLevelType w:val="hybridMultilevel"/>
    <w:tmpl w:val="5C8C053A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C6032B"/>
    <w:multiLevelType w:val="hybridMultilevel"/>
    <w:tmpl w:val="74D6B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37BDC"/>
    <w:multiLevelType w:val="hybridMultilevel"/>
    <w:tmpl w:val="046CFDF4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F4E05F6"/>
    <w:multiLevelType w:val="hybridMultilevel"/>
    <w:tmpl w:val="C20AB16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60B0B"/>
    <w:multiLevelType w:val="multilevel"/>
    <w:tmpl w:val="6706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0" w15:restartNumberingAfterBreak="0">
    <w:nsid w:val="60A721D9"/>
    <w:multiLevelType w:val="multilevel"/>
    <w:tmpl w:val="6706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1" w15:restartNumberingAfterBreak="0">
    <w:nsid w:val="60A733A9"/>
    <w:multiLevelType w:val="hybridMultilevel"/>
    <w:tmpl w:val="15941EE4"/>
    <w:lvl w:ilvl="0" w:tplc="49C0BA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  <w:u w:val="none" w:color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3C61"/>
    <w:multiLevelType w:val="hybridMultilevel"/>
    <w:tmpl w:val="19C624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27234"/>
    <w:multiLevelType w:val="hybridMultilevel"/>
    <w:tmpl w:val="E676DB0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259A4"/>
    <w:multiLevelType w:val="hybridMultilevel"/>
    <w:tmpl w:val="87B0C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56C"/>
    <w:multiLevelType w:val="hybridMultilevel"/>
    <w:tmpl w:val="49768B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D5AE3"/>
    <w:multiLevelType w:val="hybridMultilevel"/>
    <w:tmpl w:val="7ACE941C"/>
    <w:lvl w:ilvl="0" w:tplc="820C8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3310194"/>
    <w:multiLevelType w:val="hybridMultilevel"/>
    <w:tmpl w:val="955455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E590A"/>
    <w:multiLevelType w:val="hybridMultilevel"/>
    <w:tmpl w:val="398E50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96AF6"/>
    <w:multiLevelType w:val="hybridMultilevel"/>
    <w:tmpl w:val="6E063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C5124"/>
    <w:multiLevelType w:val="hybridMultilevel"/>
    <w:tmpl w:val="4B9AC11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D557E83"/>
    <w:multiLevelType w:val="hybridMultilevel"/>
    <w:tmpl w:val="331AC66C"/>
    <w:lvl w:ilvl="0" w:tplc="4F085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41"/>
  </w:num>
  <w:num w:numId="4">
    <w:abstractNumId w:val="23"/>
  </w:num>
  <w:num w:numId="5">
    <w:abstractNumId w:val="12"/>
  </w:num>
  <w:num w:numId="6">
    <w:abstractNumId w:val="35"/>
  </w:num>
  <w:num w:numId="7">
    <w:abstractNumId w:val="24"/>
  </w:num>
  <w:num w:numId="8">
    <w:abstractNumId w:val="38"/>
  </w:num>
  <w:num w:numId="9">
    <w:abstractNumId w:val="17"/>
  </w:num>
  <w:num w:numId="10">
    <w:abstractNumId w:val="8"/>
  </w:num>
  <w:num w:numId="11">
    <w:abstractNumId w:val="27"/>
  </w:num>
  <w:num w:numId="12">
    <w:abstractNumId w:val="30"/>
  </w:num>
  <w:num w:numId="13">
    <w:abstractNumId w:val="29"/>
  </w:num>
  <w:num w:numId="14">
    <w:abstractNumId w:val="11"/>
  </w:num>
  <w:num w:numId="15">
    <w:abstractNumId w:val="3"/>
  </w:num>
  <w:num w:numId="16">
    <w:abstractNumId w:val="34"/>
  </w:num>
  <w:num w:numId="17">
    <w:abstractNumId w:val="39"/>
  </w:num>
  <w:num w:numId="18">
    <w:abstractNumId w:val="40"/>
  </w:num>
  <w:num w:numId="19">
    <w:abstractNumId w:val="19"/>
  </w:num>
  <w:num w:numId="20">
    <w:abstractNumId w:val="6"/>
  </w:num>
  <w:num w:numId="21">
    <w:abstractNumId w:val="33"/>
  </w:num>
  <w:num w:numId="22">
    <w:abstractNumId w:val="25"/>
  </w:num>
  <w:num w:numId="23">
    <w:abstractNumId w:val="7"/>
  </w:num>
  <w:num w:numId="24">
    <w:abstractNumId w:val="22"/>
  </w:num>
  <w:num w:numId="25">
    <w:abstractNumId w:val="0"/>
  </w:num>
  <w:num w:numId="26">
    <w:abstractNumId w:val="36"/>
  </w:num>
  <w:num w:numId="27">
    <w:abstractNumId w:val="31"/>
  </w:num>
  <w:num w:numId="28">
    <w:abstractNumId w:val="16"/>
  </w:num>
  <w:num w:numId="29">
    <w:abstractNumId w:val="26"/>
  </w:num>
  <w:num w:numId="30">
    <w:abstractNumId w:val="1"/>
  </w:num>
  <w:num w:numId="31">
    <w:abstractNumId w:val="32"/>
  </w:num>
  <w:num w:numId="32">
    <w:abstractNumId w:val="9"/>
  </w:num>
  <w:num w:numId="33">
    <w:abstractNumId w:val="28"/>
  </w:num>
  <w:num w:numId="34">
    <w:abstractNumId w:val="15"/>
  </w:num>
  <w:num w:numId="35">
    <w:abstractNumId w:val="2"/>
  </w:num>
  <w:num w:numId="36">
    <w:abstractNumId w:val="18"/>
  </w:num>
  <w:num w:numId="37">
    <w:abstractNumId w:val="10"/>
  </w:num>
  <w:num w:numId="38">
    <w:abstractNumId w:val="21"/>
  </w:num>
  <w:num w:numId="39">
    <w:abstractNumId w:val="5"/>
  </w:num>
  <w:num w:numId="40">
    <w:abstractNumId w:val="13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F"/>
    <w:rsid w:val="0000114D"/>
    <w:rsid w:val="000069BA"/>
    <w:rsid w:val="00017EFF"/>
    <w:rsid w:val="000263C5"/>
    <w:rsid w:val="0003153D"/>
    <w:rsid w:val="00036259"/>
    <w:rsid w:val="000404B7"/>
    <w:rsid w:val="00045EA6"/>
    <w:rsid w:val="000466DE"/>
    <w:rsid w:val="000514BF"/>
    <w:rsid w:val="00053A64"/>
    <w:rsid w:val="00063205"/>
    <w:rsid w:val="00065C34"/>
    <w:rsid w:val="0006685A"/>
    <w:rsid w:val="0007301A"/>
    <w:rsid w:val="00096BFD"/>
    <w:rsid w:val="000A32CC"/>
    <w:rsid w:val="000A3DC5"/>
    <w:rsid w:val="000A54B1"/>
    <w:rsid w:val="000A7229"/>
    <w:rsid w:val="000B084C"/>
    <w:rsid w:val="000B2530"/>
    <w:rsid w:val="000C2E33"/>
    <w:rsid w:val="000C6561"/>
    <w:rsid w:val="000D6622"/>
    <w:rsid w:val="000F14C4"/>
    <w:rsid w:val="00102250"/>
    <w:rsid w:val="00105D5F"/>
    <w:rsid w:val="00107103"/>
    <w:rsid w:val="001232A5"/>
    <w:rsid w:val="00125212"/>
    <w:rsid w:val="00125236"/>
    <w:rsid w:val="001318BA"/>
    <w:rsid w:val="00134F74"/>
    <w:rsid w:val="00136C61"/>
    <w:rsid w:val="001400A1"/>
    <w:rsid w:val="00144A88"/>
    <w:rsid w:val="00146AD6"/>
    <w:rsid w:val="00147970"/>
    <w:rsid w:val="001515B0"/>
    <w:rsid w:val="0015267D"/>
    <w:rsid w:val="00162EFA"/>
    <w:rsid w:val="00173566"/>
    <w:rsid w:val="00185C1F"/>
    <w:rsid w:val="00185CA5"/>
    <w:rsid w:val="00196D11"/>
    <w:rsid w:val="001975E2"/>
    <w:rsid w:val="001A176B"/>
    <w:rsid w:val="001A226E"/>
    <w:rsid w:val="001A30A9"/>
    <w:rsid w:val="001C0B84"/>
    <w:rsid w:val="001C41F5"/>
    <w:rsid w:val="001C7A08"/>
    <w:rsid w:val="001D7806"/>
    <w:rsid w:val="001E0304"/>
    <w:rsid w:val="001E66BC"/>
    <w:rsid w:val="001F3513"/>
    <w:rsid w:val="001F764F"/>
    <w:rsid w:val="00201076"/>
    <w:rsid w:val="00201C3F"/>
    <w:rsid w:val="002062EB"/>
    <w:rsid w:val="00210A7E"/>
    <w:rsid w:val="002116DA"/>
    <w:rsid w:val="00214DE3"/>
    <w:rsid w:val="002156C3"/>
    <w:rsid w:val="00215F67"/>
    <w:rsid w:val="00220622"/>
    <w:rsid w:val="002241C1"/>
    <w:rsid w:val="002243B7"/>
    <w:rsid w:val="00226A51"/>
    <w:rsid w:val="00230BE8"/>
    <w:rsid w:val="00241361"/>
    <w:rsid w:val="00244B21"/>
    <w:rsid w:val="0024573A"/>
    <w:rsid w:val="00245D4C"/>
    <w:rsid w:val="00252E69"/>
    <w:rsid w:val="00255576"/>
    <w:rsid w:val="00261AE5"/>
    <w:rsid w:val="0026251E"/>
    <w:rsid w:val="00262E82"/>
    <w:rsid w:val="002644E9"/>
    <w:rsid w:val="0027066A"/>
    <w:rsid w:val="0027119B"/>
    <w:rsid w:val="00274669"/>
    <w:rsid w:val="00282CDD"/>
    <w:rsid w:val="00283F95"/>
    <w:rsid w:val="00291F63"/>
    <w:rsid w:val="0029205E"/>
    <w:rsid w:val="0029334B"/>
    <w:rsid w:val="00293D93"/>
    <w:rsid w:val="00295709"/>
    <w:rsid w:val="002A680A"/>
    <w:rsid w:val="002B1376"/>
    <w:rsid w:val="002B2981"/>
    <w:rsid w:val="002B7FE5"/>
    <w:rsid w:val="002C79C7"/>
    <w:rsid w:val="002D27B0"/>
    <w:rsid w:val="002D30B6"/>
    <w:rsid w:val="002E3790"/>
    <w:rsid w:val="002F6B71"/>
    <w:rsid w:val="003000CA"/>
    <w:rsid w:val="0030247B"/>
    <w:rsid w:val="00304A43"/>
    <w:rsid w:val="00304DB9"/>
    <w:rsid w:val="00305261"/>
    <w:rsid w:val="00305D2F"/>
    <w:rsid w:val="00314A73"/>
    <w:rsid w:val="00317E51"/>
    <w:rsid w:val="0032007E"/>
    <w:rsid w:val="0032106C"/>
    <w:rsid w:val="003219EC"/>
    <w:rsid w:val="003258A3"/>
    <w:rsid w:val="00330D11"/>
    <w:rsid w:val="00350733"/>
    <w:rsid w:val="00350C87"/>
    <w:rsid w:val="0036283C"/>
    <w:rsid w:val="00374EF6"/>
    <w:rsid w:val="0037642D"/>
    <w:rsid w:val="00381577"/>
    <w:rsid w:val="00381C8D"/>
    <w:rsid w:val="00387E2B"/>
    <w:rsid w:val="00391AFF"/>
    <w:rsid w:val="003A0344"/>
    <w:rsid w:val="003A5943"/>
    <w:rsid w:val="003B0E37"/>
    <w:rsid w:val="003B5290"/>
    <w:rsid w:val="003C7053"/>
    <w:rsid w:val="003E0BB5"/>
    <w:rsid w:val="003E2B99"/>
    <w:rsid w:val="003E7FA1"/>
    <w:rsid w:val="00406A07"/>
    <w:rsid w:val="004078BE"/>
    <w:rsid w:val="00412913"/>
    <w:rsid w:val="00420614"/>
    <w:rsid w:val="00424C46"/>
    <w:rsid w:val="00426326"/>
    <w:rsid w:val="00426CB4"/>
    <w:rsid w:val="00426CD5"/>
    <w:rsid w:val="0043213F"/>
    <w:rsid w:val="00432FF9"/>
    <w:rsid w:val="00453E2C"/>
    <w:rsid w:val="0046005B"/>
    <w:rsid w:val="00470983"/>
    <w:rsid w:val="00470C41"/>
    <w:rsid w:val="00484649"/>
    <w:rsid w:val="00491551"/>
    <w:rsid w:val="00491920"/>
    <w:rsid w:val="00492496"/>
    <w:rsid w:val="004A762B"/>
    <w:rsid w:val="004B2A84"/>
    <w:rsid w:val="004B40BA"/>
    <w:rsid w:val="004C312F"/>
    <w:rsid w:val="004D0D49"/>
    <w:rsid w:val="004D1047"/>
    <w:rsid w:val="004D2123"/>
    <w:rsid w:val="004E3E46"/>
    <w:rsid w:val="004E5A58"/>
    <w:rsid w:val="004E76AF"/>
    <w:rsid w:val="004E7DFE"/>
    <w:rsid w:val="004F54E8"/>
    <w:rsid w:val="00511564"/>
    <w:rsid w:val="00513D63"/>
    <w:rsid w:val="005234C6"/>
    <w:rsid w:val="0052528F"/>
    <w:rsid w:val="00525686"/>
    <w:rsid w:val="005322E3"/>
    <w:rsid w:val="00536D9D"/>
    <w:rsid w:val="005410D5"/>
    <w:rsid w:val="00543EEB"/>
    <w:rsid w:val="005462B7"/>
    <w:rsid w:val="00546F87"/>
    <w:rsid w:val="00550350"/>
    <w:rsid w:val="00557B56"/>
    <w:rsid w:val="0056208A"/>
    <w:rsid w:val="00576D9F"/>
    <w:rsid w:val="005779C0"/>
    <w:rsid w:val="00595DD0"/>
    <w:rsid w:val="005A1904"/>
    <w:rsid w:val="005A520E"/>
    <w:rsid w:val="005A5A00"/>
    <w:rsid w:val="005B439E"/>
    <w:rsid w:val="005C5CC1"/>
    <w:rsid w:val="005D1157"/>
    <w:rsid w:val="005D78B7"/>
    <w:rsid w:val="005E0211"/>
    <w:rsid w:val="005E3E7A"/>
    <w:rsid w:val="005F0E69"/>
    <w:rsid w:val="005F32DC"/>
    <w:rsid w:val="005F449E"/>
    <w:rsid w:val="005F4DA5"/>
    <w:rsid w:val="006021DB"/>
    <w:rsid w:val="006028B8"/>
    <w:rsid w:val="00602A1D"/>
    <w:rsid w:val="00603D53"/>
    <w:rsid w:val="006075A1"/>
    <w:rsid w:val="00623E1E"/>
    <w:rsid w:val="00627B57"/>
    <w:rsid w:val="0063021A"/>
    <w:rsid w:val="00644EB7"/>
    <w:rsid w:val="00646666"/>
    <w:rsid w:val="00647FEF"/>
    <w:rsid w:val="0065339E"/>
    <w:rsid w:val="0065646D"/>
    <w:rsid w:val="0065797C"/>
    <w:rsid w:val="0066624B"/>
    <w:rsid w:val="00667FBB"/>
    <w:rsid w:val="0067616A"/>
    <w:rsid w:val="00677078"/>
    <w:rsid w:val="00680129"/>
    <w:rsid w:val="00683B45"/>
    <w:rsid w:val="00692701"/>
    <w:rsid w:val="00692BF8"/>
    <w:rsid w:val="006938F1"/>
    <w:rsid w:val="006A00B1"/>
    <w:rsid w:val="006B5025"/>
    <w:rsid w:val="006C71DE"/>
    <w:rsid w:val="006C7BEA"/>
    <w:rsid w:val="006D33C3"/>
    <w:rsid w:val="006D5772"/>
    <w:rsid w:val="00705864"/>
    <w:rsid w:val="00705E17"/>
    <w:rsid w:val="00707F72"/>
    <w:rsid w:val="00712E38"/>
    <w:rsid w:val="007138E5"/>
    <w:rsid w:val="00714C75"/>
    <w:rsid w:val="007202A5"/>
    <w:rsid w:val="0072468F"/>
    <w:rsid w:val="0072727E"/>
    <w:rsid w:val="00727ABC"/>
    <w:rsid w:val="007309C8"/>
    <w:rsid w:val="00735EB9"/>
    <w:rsid w:val="007373FB"/>
    <w:rsid w:val="0074647D"/>
    <w:rsid w:val="00747D99"/>
    <w:rsid w:val="007513E2"/>
    <w:rsid w:val="00764AAD"/>
    <w:rsid w:val="00765186"/>
    <w:rsid w:val="00780E26"/>
    <w:rsid w:val="007854D4"/>
    <w:rsid w:val="00785DFD"/>
    <w:rsid w:val="007938D0"/>
    <w:rsid w:val="00795C88"/>
    <w:rsid w:val="007A2DE6"/>
    <w:rsid w:val="007A3193"/>
    <w:rsid w:val="007A49F1"/>
    <w:rsid w:val="007C6754"/>
    <w:rsid w:val="007D58A0"/>
    <w:rsid w:val="007E6040"/>
    <w:rsid w:val="007F1946"/>
    <w:rsid w:val="007F6BF5"/>
    <w:rsid w:val="008106A3"/>
    <w:rsid w:val="00814407"/>
    <w:rsid w:val="00816423"/>
    <w:rsid w:val="008177BD"/>
    <w:rsid w:val="00820FA2"/>
    <w:rsid w:val="008249B5"/>
    <w:rsid w:val="008257BA"/>
    <w:rsid w:val="00836786"/>
    <w:rsid w:val="00852C11"/>
    <w:rsid w:val="00872253"/>
    <w:rsid w:val="00876AC1"/>
    <w:rsid w:val="00877316"/>
    <w:rsid w:val="008817AB"/>
    <w:rsid w:val="0088477F"/>
    <w:rsid w:val="00885EFB"/>
    <w:rsid w:val="00887695"/>
    <w:rsid w:val="0089786C"/>
    <w:rsid w:val="008B027A"/>
    <w:rsid w:val="008D132E"/>
    <w:rsid w:val="008D317E"/>
    <w:rsid w:val="008D322F"/>
    <w:rsid w:val="008D4FC1"/>
    <w:rsid w:val="008E0E90"/>
    <w:rsid w:val="008E2133"/>
    <w:rsid w:val="008E3796"/>
    <w:rsid w:val="008E5C02"/>
    <w:rsid w:val="008E6035"/>
    <w:rsid w:val="008F27AC"/>
    <w:rsid w:val="008F4359"/>
    <w:rsid w:val="00911D37"/>
    <w:rsid w:val="00911D3F"/>
    <w:rsid w:val="0091601D"/>
    <w:rsid w:val="0092234C"/>
    <w:rsid w:val="0092317C"/>
    <w:rsid w:val="00924652"/>
    <w:rsid w:val="00924917"/>
    <w:rsid w:val="00927A83"/>
    <w:rsid w:val="00936156"/>
    <w:rsid w:val="00936884"/>
    <w:rsid w:val="00940529"/>
    <w:rsid w:val="00943784"/>
    <w:rsid w:val="009453D6"/>
    <w:rsid w:val="00953DE2"/>
    <w:rsid w:val="00954CA8"/>
    <w:rsid w:val="0096141D"/>
    <w:rsid w:val="0096667C"/>
    <w:rsid w:val="009728BE"/>
    <w:rsid w:val="00973934"/>
    <w:rsid w:val="00976EA6"/>
    <w:rsid w:val="00990DB9"/>
    <w:rsid w:val="00991B1C"/>
    <w:rsid w:val="0099201C"/>
    <w:rsid w:val="009933B1"/>
    <w:rsid w:val="00997A04"/>
    <w:rsid w:val="009A16EB"/>
    <w:rsid w:val="009A1A07"/>
    <w:rsid w:val="009A2478"/>
    <w:rsid w:val="009A45B9"/>
    <w:rsid w:val="009A7E8F"/>
    <w:rsid w:val="009B1372"/>
    <w:rsid w:val="009B13E6"/>
    <w:rsid w:val="009B1E09"/>
    <w:rsid w:val="009B4D17"/>
    <w:rsid w:val="009C1289"/>
    <w:rsid w:val="009C313E"/>
    <w:rsid w:val="009C6EBC"/>
    <w:rsid w:val="009D0E9A"/>
    <w:rsid w:val="009E2B8B"/>
    <w:rsid w:val="009E4276"/>
    <w:rsid w:val="009E45EA"/>
    <w:rsid w:val="009E599E"/>
    <w:rsid w:val="009E7FCD"/>
    <w:rsid w:val="00A27104"/>
    <w:rsid w:val="00A43C40"/>
    <w:rsid w:val="00A5281E"/>
    <w:rsid w:val="00A57BBE"/>
    <w:rsid w:val="00A63A1F"/>
    <w:rsid w:val="00A658A6"/>
    <w:rsid w:val="00A81710"/>
    <w:rsid w:val="00A82E73"/>
    <w:rsid w:val="00A9135B"/>
    <w:rsid w:val="00AA02A3"/>
    <w:rsid w:val="00AA25E5"/>
    <w:rsid w:val="00AA5329"/>
    <w:rsid w:val="00AA6176"/>
    <w:rsid w:val="00AB76C4"/>
    <w:rsid w:val="00AC5CD2"/>
    <w:rsid w:val="00AD1FFE"/>
    <w:rsid w:val="00AE4302"/>
    <w:rsid w:val="00AE6AFA"/>
    <w:rsid w:val="00AF0CF5"/>
    <w:rsid w:val="00AF1EB3"/>
    <w:rsid w:val="00AF25F3"/>
    <w:rsid w:val="00B0249C"/>
    <w:rsid w:val="00B042B8"/>
    <w:rsid w:val="00B06678"/>
    <w:rsid w:val="00B14BD2"/>
    <w:rsid w:val="00B1693B"/>
    <w:rsid w:val="00B17D22"/>
    <w:rsid w:val="00B23674"/>
    <w:rsid w:val="00B24CAA"/>
    <w:rsid w:val="00B2775E"/>
    <w:rsid w:val="00B42328"/>
    <w:rsid w:val="00B42698"/>
    <w:rsid w:val="00B4450B"/>
    <w:rsid w:val="00B54446"/>
    <w:rsid w:val="00B63864"/>
    <w:rsid w:val="00B6387A"/>
    <w:rsid w:val="00B65686"/>
    <w:rsid w:val="00B66111"/>
    <w:rsid w:val="00B7602C"/>
    <w:rsid w:val="00B854BF"/>
    <w:rsid w:val="00B87FEC"/>
    <w:rsid w:val="00B930E9"/>
    <w:rsid w:val="00BA05C4"/>
    <w:rsid w:val="00BA3DEF"/>
    <w:rsid w:val="00BC223D"/>
    <w:rsid w:val="00BC6714"/>
    <w:rsid w:val="00BC76F4"/>
    <w:rsid w:val="00BD492B"/>
    <w:rsid w:val="00BE03CA"/>
    <w:rsid w:val="00BE0F52"/>
    <w:rsid w:val="00BE44F5"/>
    <w:rsid w:val="00BE5BF9"/>
    <w:rsid w:val="00BF030D"/>
    <w:rsid w:val="00BF0DEE"/>
    <w:rsid w:val="00BF6E15"/>
    <w:rsid w:val="00C034F6"/>
    <w:rsid w:val="00C04EDE"/>
    <w:rsid w:val="00C053B3"/>
    <w:rsid w:val="00C11960"/>
    <w:rsid w:val="00C21C21"/>
    <w:rsid w:val="00C257BF"/>
    <w:rsid w:val="00C349CB"/>
    <w:rsid w:val="00C43BA7"/>
    <w:rsid w:val="00C43DA9"/>
    <w:rsid w:val="00C47187"/>
    <w:rsid w:val="00C534DC"/>
    <w:rsid w:val="00C63515"/>
    <w:rsid w:val="00C63C34"/>
    <w:rsid w:val="00C64801"/>
    <w:rsid w:val="00C6724D"/>
    <w:rsid w:val="00C723D1"/>
    <w:rsid w:val="00C85B04"/>
    <w:rsid w:val="00C9219D"/>
    <w:rsid w:val="00C93257"/>
    <w:rsid w:val="00C93733"/>
    <w:rsid w:val="00C93993"/>
    <w:rsid w:val="00C950C0"/>
    <w:rsid w:val="00CA32D1"/>
    <w:rsid w:val="00CA6A61"/>
    <w:rsid w:val="00CA7F37"/>
    <w:rsid w:val="00CB2EB3"/>
    <w:rsid w:val="00CC4178"/>
    <w:rsid w:val="00CC5FA0"/>
    <w:rsid w:val="00CD70FA"/>
    <w:rsid w:val="00CE4D9A"/>
    <w:rsid w:val="00CF3349"/>
    <w:rsid w:val="00CF736A"/>
    <w:rsid w:val="00CF747F"/>
    <w:rsid w:val="00CF76C2"/>
    <w:rsid w:val="00D02553"/>
    <w:rsid w:val="00D14A4B"/>
    <w:rsid w:val="00D20ABF"/>
    <w:rsid w:val="00D21269"/>
    <w:rsid w:val="00D221E1"/>
    <w:rsid w:val="00D228C7"/>
    <w:rsid w:val="00D3089B"/>
    <w:rsid w:val="00D308E4"/>
    <w:rsid w:val="00D33070"/>
    <w:rsid w:val="00D35291"/>
    <w:rsid w:val="00D424F7"/>
    <w:rsid w:val="00D45F5F"/>
    <w:rsid w:val="00D46893"/>
    <w:rsid w:val="00D47357"/>
    <w:rsid w:val="00D54273"/>
    <w:rsid w:val="00D6227D"/>
    <w:rsid w:val="00D636E0"/>
    <w:rsid w:val="00D642F3"/>
    <w:rsid w:val="00D64955"/>
    <w:rsid w:val="00D70108"/>
    <w:rsid w:val="00D80471"/>
    <w:rsid w:val="00D82D09"/>
    <w:rsid w:val="00D87B51"/>
    <w:rsid w:val="00D925C6"/>
    <w:rsid w:val="00DA398C"/>
    <w:rsid w:val="00DB5307"/>
    <w:rsid w:val="00DB6657"/>
    <w:rsid w:val="00DC40A6"/>
    <w:rsid w:val="00DD56AF"/>
    <w:rsid w:val="00DE57A9"/>
    <w:rsid w:val="00DE6061"/>
    <w:rsid w:val="00DF03F0"/>
    <w:rsid w:val="00DF22A6"/>
    <w:rsid w:val="00DF2CFE"/>
    <w:rsid w:val="00DF589F"/>
    <w:rsid w:val="00E00150"/>
    <w:rsid w:val="00E03283"/>
    <w:rsid w:val="00E073B7"/>
    <w:rsid w:val="00E11010"/>
    <w:rsid w:val="00E157FD"/>
    <w:rsid w:val="00E206CE"/>
    <w:rsid w:val="00E20E95"/>
    <w:rsid w:val="00E31713"/>
    <w:rsid w:val="00E32E35"/>
    <w:rsid w:val="00E357EF"/>
    <w:rsid w:val="00E44BBB"/>
    <w:rsid w:val="00E468EA"/>
    <w:rsid w:val="00E50F4B"/>
    <w:rsid w:val="00E514EC"/>
    <w:rsid w:val="00E55A91"/>
    <w:rsid w:val="00E56A82"/>
    <w:rsid w:val="00E57152"/>
    <w:rsid w:val="00E57380"/>
    <w:rsid w:val="00E6118C"/>
    <w:rsid w:val="00E61568"/>
    <w:rsid w:val="00E61587"/>
    <w:rsid w:val="00E75BCF"/>
    <w:rsid w:val="00E75EDD"/>
    <w:rsid w:val="00E91F3A"/>
    <w:rsid w:val="00E970D4"/>
    <w:rsid w:val="00EA1E3C"/>
    <w:rsid w:val="00EA2458"/>
    <w:rsid w:val="00EA4A26"/>
    <w:rsid w:val="00EA4E89"/>
    <w:rsid w:val="00EB1F0D"/>
    <w:rsid w:val="00EB4843"/>
    <w:rsid w:val="00EB5E67"/>
    <w:rsid w:val="00EB67ED"/>
    <w:rsid w:val="00EC2447"/>
    <w:rsid w:val="00EC3209"/>
    <w:rsid w:val="00EC4D89"/>
    <w:rsid w:val="00EC59CC"/>
    <w:rsid w:val="00EC59F5"/>
    <w:rsid w:val="00EC72AA"/>
    <w:rsid w:val="00ED016E"/>
    <w:rsid w:val="00ED06FC"/>
    <w:rsid w:val="00EE1CEB"/>
    <w:rsid w:val="00EE3289"/>
    <w:rsid w:val="00EE5A07"/>
    <w:rsid w:val="00EF2CFD"/>
    <w:rsid w:val="00EF32A0"/>
    <w:rsid w:val="00EF7206"/>
    <w:rsid w:val="00F01F8B"/>
    <w:rsid w:val="00F07169"/>
    <w:rsid w:val="00F102ED"/>
    <w:rsid w:val="00F10B01"/>
    <w:rsid w:val="00F116DD"/>
    <w:rsid w:val="00F24547"/>
    <w:rsid w:val="00F25775"/>
    <w:rsid w:val="00F30FFA"/>
    <w:rsid w:val="00F32142"/>
    <w:rsid w:val="00F32516"/>
    <w:rsid w:val="00F36F57"/>
    <w:rsid w:val="00F440AF"/>
    <w:rsid w:val="00F47654"/>
    <w:rsid w:val="00F51B90"/>
    <w:rsid w:val="00F52511"/>
    <w:rsid w:val="00F5277B"/>
    <w:rsid w:val="00F6152C"/>
    <w:rsid w:val="00F63883"/>
    <w:rsid w:val="00F6617F"/>
    <w:rsid w:val="00F67150"/>
    <w:rsid w:val="00F70A24"/>
    <w:rsid w:val="00F74C00"/>
    <w:rsid w:val="00F778A7"/>
    <w:rsid w:val="00F77A46"/>
    <w:rsid w:val="00F81FE1"/>
    <w:rsid w:val="00F82DAA"/>
    <w:rsid w:val="00F9203D"/>
    <w:rsid w:val="00F97D65"/>
    <w:rsid w:val="00FA5FA4"/>
    <w:rsid w:val="00FB1473"/>
    <w:rsid w:val="00FB2D9F"/>
    <w:rsid w:val="00FB3834"/>
    <w:rsid w:val="00FC1218"/>
    <w:rsid w:val="00FD1152"/>
    <w:rsid w:val="00FD27B1"/>
    <w:rsid w:val="00FD630A"/>
    <w:rsid w:val="00FD75D7"/>
    <w:rsid w:val="00FE2563"/>
    <w:rsid w:val="00FE3064"/>
    <w:rsid w:val="00FE30CA"/>
    <w:rsid w:val="00FE4CBC"/>
    <w:rsid w:val="00FF1B75"/>
    <w:rsid w:val="00FF2142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6127"/>
  <w15:docId w15:val="{8628D282-5DDA-41F1-9248-996291B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674"/>
  </w:style>
  <w:style w:type="paragraph" w:styleId="Piedepgina">
    <w:name w:val="footer"/>
    <w:basedOn w:val="Normal"/>
    <w:link w:val="PiedepginaCar"/>
    <w:uiPriority w:val="99"/>
    <w:unhideWhenUsed/>
    <w:rsid w:val="00B23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674"/>
  </w:style>
  <w:style w:type="table" w:styleId="Tablaconcuadrcula">
    <w:name w:val="Table Grid"/>
    <w:basedOn w:val="Tablanormal"/>
    <w:uiPriority w:val="39"/>
    <w:rsid w:val="006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2CFE"/>
    <w:pPr>
      <w:ind w:left="720"/>
      <w:contextualSpacing/>
    </w:pPr>
  </w:style>
  <w:style w:type="paragraph" w:customStyle="1" w:styleId="Default">
    <w:name w:val="Default"/>
    <w:rsid w:val="00470C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B52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2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19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904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904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981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981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02D3-A176-4B49-9CA9-223C843C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RMonje</cp:lastModifiedBy>
  <cp:revision>1253</cp:revision>
  <cp:lastPrinted>2022-04-06T13:56:00Z</cp:lastPrinted>
  <dcterms:created xsi:type="dcterms:W3CDTF">2024-12-05T13:41:00Z</dcterms:created>
  <dcterms:modified xsi:type="dcterms:W3CDTF">2025-06-13T13:06:00Z</dcterms:modified>
</cp:coreProperties>
</file>